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36" w:rsidRPr="00301036" w:rsidRDefault="00301036" w:rsidP="0030103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01036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«Безопасность детей и интернет»</w:t>
      </w:r>
      <w:r w:rsidRPr="00301036">
        <w:rPr>
          <w:rFonts w:eastAsia="Times New Roman" w:cs="Times New Roman"/>
          <w:sz w:val="28"/>
          <w:szCs w:val="28"/>
          <w:lang w:eastAsia="ru-RU"/>
        </w:rPr>
        <w:t> </w:t>
      </w:r>
    </w:p>
    <w:p w:rsidR="00301036" w:rsidRPr="00301036" w:rsidRDefault="00301036" w:rsidP="0030103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01036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Советы для родителей</w:t>
      </w:r>
      <w:r w:rsidRPr="00301036">
        <w:rPr>
          <w:rFonts w:eastAsia="Times New Roman" w:cs="Times New Roman"/>
          <w:sz w:val="28"/>
          <w:szCs w:val="28"/>
          <w:lang w:eastAsia="ru-RU"/>
        </w:rPr>
        <w:t> </w:t>
      </w:r>
    </w:p>
    <w:p w:rsidR="00301036" w:rsidRPr="00301036" w:rsidRDefault="00301036" w:rsidP="00301036">
      <w:pPr>
        <w:jc w:val="lef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На дворе XXI век, и  Интернет уравнял жителей больших городов и малых деревень в возможности получать информацию. Интернет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вошел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в каждый дом. Сеть информирует, учит, рекламирует,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продает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>, покупает, следит, контролирует. Сегодня количество пользователей российской сети Интернет составляет десятки миллионов людей, и немалая часть из них – дети. Мы, наши дети и даже их бабушки и дедушки активно пользуемся всеми возможностями Интернета: смотрим фильмы, клипы, слушаем музыку, играем, пишем сообщения. 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По мнению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ученых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, современная информационная среда имеет значительный потенциал для развития и самореализации личности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. Это и ресурсы открытых цифровых хранилищ библиотек, музеев, федеральных и региональных образовательных коллекций, образовательных сайтов и телеканалов. Современные сетевые средства позволяют не только «сидеть в контакте», но и совместно учиться, познавать новое, создавать авторские информационные продукты. Компьютер в наше время стал для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и «другом», и «помощником», и даже «воспитателем», «учителем».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в информационном обществе. Какой он?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^ </w:t>
      </w:r>
      <w:r w:rsidRPr="00301036">
        <w:rPr>
          <w:rFonts w:eastAsia="Times New Roman" w:cs="Times New Roman"/>
          <w:b/>
          <w:bCs/>
          <w:szCs w:val="24"/>
          <w:lang w:eastAsia="ru-RU"/>
        </w:rPr>
        <w:t>Что 7-8-летние делают в Интернете? </w:t>
      </w: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Дети этого возраста любят путешествовать по интернету и играть в сетевые игры. Возможно, они используют электронную почту и могут также заходить на сайты и чаты.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>Что 9-12-летние делают в интернете?</w:t>
      </w:r>
      <w:r w:rsidRPr="00301036">
        <w:rPr>
          <w:rFonts w:eastAsia="Times New Roman" w:cs="Times New Roman"/>
          <w:szCs w:val="24"/>
          <w:lang w:eastAsia="ru-RU"/>
        </w:rPr>
        <w:t>  </w:t>
      </w:r>
    </w:p>
    <w:p w:rsidR="00301036" w:rsidRPr="00301036" w:rsidRDefault="00301036" w:rsidP="00301036">
      <w:pPr>
        <w:jc w:val="lef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01036">
        <w:rPr>
          <w:rFonts w:eastAsia="Times New Roman" w:cs="Times New Roman"/>
          <w:szCs w:val="24"/>
          <w:lang w:eastAsia="ru-RU"/>
        </w:rPr>
        <w:t xml:space="preserve">Младший подростковый возраст — время быстрых изменений в жизни. Хотя дети все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еще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сильно зависят от своих родителей, они уже хотят некоторой свободы. Ребята начинают интересоваться окружающим миром, и отношения с друзьями становятся для них по-настоящему важными.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Дети этого возраста используют интернет для разработки школьных проектов. Кроме того, они загружают музыку, пользуются электронной почтой, играют в игры и заходят на фанатские сайты своих кумиров. Их любимый способ общения — </w:t>
      </w:r>
      <w:hyperlink r:id="rId5" w:tgtFrame="_blank" w:history="1">
        <w:r w:rsidRPr="00301036">
          <w:rPr>
            <w:rFonts w:eastAsia="Times New Roman" w:cs="Times New Roman"/>
            <w:color w:val="0000FF"/>
            <w:szCs w:val="24"/>
            <w:u w:val="single"/>
            <w:lang w:eastAsia="ru-RU"/>
          </w:rPr>
          <w:t>мгновенный обмен сообщениями</w:t>
        </w:r>
      </w:hyperlink>
      <w:r w:rsidRPr="00301036">
        <w:rPr>
          <w:rFonts w:eastAsia="Times New Roman" w:cs="Times New Roman"/>
          <w:szCs w:val="24"/>
          <w:lang w:eastAsia="ru-RU"/>
        </w:rPr>
        <w:t>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>Что подростки делают в интернете?</w:t>
      </w: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Они скачивают музыку, пользуются электронной почтой, </w:t>
      </w:r>
      <w:hyperlink r:id="rId6" w:tgtFrame="_blank" w:history="1">
        <w:r w:rsidRPr="00301036">
          <w:rPr>
            <w:rFonts w:eastAsia="Times New Roman" w:cs="Times New Roman"/>
            <w:color w:val="0000FF"/>
            <w:szCs w:val="24"/>
            <w:u w:val="single"/>
            <w:lang w:eastAsia="ru-RU"/>
          </w:rPr>
          <w:t>службами мгновенного обмена сообщениями</w:t>
        </w:r>
      </w:hyperlink>
      <w:r w:rsidRPr="00301036">
        <w:rPr>
          <w:rFonts w:eastAsia="Times New Roman" w:cs="Times New Roman"/>
          <w:szCs w:val="24"/>
          <w:lang w:eastAsia="ru-RU"/>
        </w:rPr>
        <w:t xml:space="preserve"> и играют. Кроме того, подростки активно используют поисковые машины. В этом возрасте Интернет становится частью социальной жизни детей: в Интернете они знакомятся и проводят время, ищут информацию, связанную с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учебой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или увлечениями. В этом возрасте дети, как правило, проходят через период низкой самооценки, ищут поддержку у друзей и неохотно слушают родителей.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Мальчики в этом возрасте склонны сметать все ограничения и жаждут грубого юмора, крови, азартных игр и картинок для взрослых. Девочкам больше нравится общаться в чатах; и юные дамы более чувствительны к сексуальным домогательствам в интернете.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Родителям может 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быть очень сложно узнать</w:t>
      </w:r>
      <w:proofErr w:type="gramEnd"/>
      <w:r w:rsidRPr="00301036">
        <w:rPr>
          <w:rFonts w:eastAsia="Times New Roman" w:cs="Times New Roman"/>
          <w:szCs w:val="24"/>
          <w:lang w:eastAsia="ru-RU"/>
        </w:rPr>
        <w:t xml:space="preserve"> о том, чем их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занимается в </w:t>
      </w:r>
      <w:r w:rsidRPr="00301036">
        <w:rPr>
          <w:rFonts w:eastAsia="Times New Roman" w:cs="Times New Roman"/>
          <w:szCs w:val="24"/>
          <w:lang w:eastAsia="ru-RU"/>
        </w:rPr>
        <w:lastRenderedPageBreak/>
        <w:t xml:space="preserve">Интернете. 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В этом возрасте дети также склонны к риску и выходу за пределы дозволенного.</w:t>
      </w:r>
      <w:proofErr w:type="gramEnd"/>
      <w:r w:rsidRPr="00301036">
        <w:rPr>
          <w:rFonts w:eastAsia="Times New Roman" w:cs="Times New Roman"/>
          <w:szCs w:val="24"/>
          <w:lang w:eastAsia="ru-RU"/>
        </w:rPr>
        <w:t>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Технические ограничения и запреты могут оказаться неэффективным способом повышения уровня безопасности в Интернете.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Дети 13–15 лет могут захотеть сохранить свои действия в тайне, особенно если родители раньше не интересовались и не узнавали о способах использования Интернета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ребенком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. 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Более старшие</w:t>
      </w:r>
      <w:proofErr w:type="gramEnd"/>
      <w:r w:rsidRPr="00301036">
        <w:rPr>
          <w:rFonts w:eastAsia="Times New Roman" w:cs="Times New Roman"/>
          <w:szCs w:val="24"/>
          <w:lang w:eastAsia="ru-RU"/>
        </w:rPr>
        <w:t xml:space="preserve"> ищут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свое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место в мире и пытаются обрести собственную независимость; они охотно приобщаются к семейным ценностям. В этом возрасте подростки уже полноценно общаются с окружающим миром. Они бурлят новыми мыслями и идеями, но испытывают недостаток жизненного опыта.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Родителям важно продолжать следить, как в этом возрасте их дети используют интернет.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Очень часто родители не понимают и недооценивают угрозы, которым подвергается школьник, находящийся в сети Интернет. Некоторые из них считают, что ненормированное «сидение»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в сети 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лучше</w:t>
      </w:r>
      <w:proofErr w:type="gramEnd"/>
      <w:r w:rsidRPr="00301036">
        <w:rPr>
          <w:rFonts w:eastAsia="Times New Roman" w:cs="Times New Roman"/>
          <w:szCs w:val="24"/>
          <w:lang w:eastAsia="ru-RU"/>
        </w:rPr>
        <w:t xml:space="preserve"> чем прогулки в сомнительных компаниях. Родители, с ранних лет обучая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основам безопасности дома и на улице, как вести себя с незнакомыми людьми, что можно говорить, а что нет, между тем «выпуская» его в Интернет не представляют себе, что точно также нужно обучить его основам безопасности в сети.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абсолютно беззащитен перед потоком информации, сваливающейся на него из сети.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Не стоит забывать, что Интернет – это не только кладезь возможностей, но и источник угроз. Интернет может негативно влиять на физическое, моральное, духовное здоровье подрастающего поколения, порождать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девиантное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поведение у психически неустойчивых школьников, представлять для детей угрозу. Поэтому главная задача сегодня – обеспечение безопасности детей, не способных иногда правильно оценить степень угрозы информации, которую они воспринимают или передают.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>Какие же опасности ждут школьника в сети?</w:t>
      </w: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Это: </w:t>
      </w:r>
      <w:r w:rsidRPr="00301036">
        <w:rPr>
          <w:rFonts w:eastAsia="Times New Roman" w:cs="Times New Roman"/>
          <w:szCs w:val="24"/>
          <w:lang w:eastAsia="ru-RU"/>
        </w:rPr>
        <w:br/>
        <w:t>1. Сайты порнографической направленности; </w:t>
      </w:r>
      <w:r w:rsidRPr="00301036">
        <w:rPr>
          <w:rFonts w:eastAsia="Times New Roman" w:cs="Times New Roman"/>
          <w:szCs w:val="24"/>
          <w:lang w:eastAsia="ru-RU"/>
        </w:rPr>
        <w:br/>
        <w:t>2. Сайты, разжигающие национальную рознь и расовое неприятие: экстремизм, национализм, фашизм. 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3. Депрессивные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молодежные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течения.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может поверить, что шрамы – лучшее украшение, а суицид – всего лишь способ избавления от проблем. </w:t>
      </w:r>
      <w:r w:rsidRPr="00301036">
        <w:rPr>
          <w:rFonts w:eastAsia="Times New Roman" w:cs="Times New Roman"/>
          <w:szCs w:val="24"/>
          <w:lang w:eastAsia="ru-RU"/>
        </w:rPr>
        <w:br/>
        <w:t>4. Наркотики. Интернет пестрит новостями о "пользе” употребления марихуаны, рецептами и советами изготовления "зелья”. </w:t>
      </w:r>
      <w:r w:rsidRPr="00301036">
        <w:rPr>
          <w:rFonts w:eastAsia="Times New Roman" w:cs="Times New Roman"/>
          <w:szCs w:val="24"/>
          <w:lang w:eastAsia="ru-RU"/>
        </w:rPr>
        <w:br/>
        <w:t>5. Сайты знакомств. Виртуальное общение разрушает способность к общению реальному, "убивает” коммуникативные навыки подростка. </w:t>
      </w:r>
      <w:r w:rsidRPr="00301036">
        <w:rPr>
          <w:rFonts w:eastAsia="Times New Roman" w:cs="Times New Roman"/>
          <w:szCs w:val="24"/>
          <w:lang w:eastAsia="ru-RU"/>
        </w:rPr>
        <w:br/>
        <w:t>6. Секты. Виртуальный собеседник не схватит за руку, но ему вполне по силам "проникнуть в мысли” и повлиять на взгляды на мир.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Это далеко не весь список угроз сети Интернет. Любой школьник может попасть на такие сайты случайно: кликнув по всплывшему баннеру или перейдя по ссылке. Есть дети, которые ищут подобную информацию специально, и естественно, находят. Кроме этого, появились психологические отклонения, такие как компьютерная и Интернет – зависимости,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игромания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(зависимость от компьютерных игр). 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Дети могут написать свой адрес и телефон, сведения о родителях, не всегда задумываясь о целесообразности своих действий. Кажущаяся анонимность и безопасность часто </w:t>
      </w:r>
      <w:r w:rsidRPr="00301036">
        <w:rPr>
          <w:rFonts w:eastAsia="Times New Roman" w:cs="Times New Roman"/>
          <w:szCs w:val="24"/>
          <w:lang w:eastAsia="ru-RU"/>
        </w:rPr>
        <w:lastRenderedPageBreak/>
        <w:t>провоцирует школьников на поступки, на которые в реальном мире они бы не решились. Этим пользуются различные преступники.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 xml:space="preserve">Какие действия предпринимают </w:t>
      </w:r>
      <w:proofErr w:type="gramStart"/>
      <w:r w:rsidRPr="00301036">
        <w:rPr>
          <w:rFonts w:eastAsia="Times New Roman" w:cs="Times New Roman"/>
          <w:b/>
          <w:bCs/>
          <w:szCs w:val="24"/>
          <w:lang w:eastAsia="ru-RU"/>
        </w:rPr>
        <w:t>интернет-преступники</w:t>
      </w:r>
      <w:proofErr w:type="gramEnd"/>
      <w:r w:rsidRPr="00301036">
        <w:rPr>
          <w:rFonts w:eastAsia="Times New Roman" w:cs="Times New Roman"/>
          <w:b/>
          <w:bCs/>
          <w:szCs w:val="24"/>
          <w:lang w:eastAsia="ru-RU"/>
        </w:rPr>
        <w:t>?</w:t>
      </w: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Преступники устанавливают контакты с детьми в чатах, при обмене мгновенными сообщениями, по электронной почте или на форумах. Для решения своих проблем многие подростки обращаются за поддержкой на конференции. Злоумышленники часто сами там обитают; они стараются прельстить свою цель вниманием, заботливостью, добротой и даже подарками, нередко затрачивая на эти усилия значительное время, деньги и энергию. Обычно они хорошо осведомлены о музыкальных новинках и современных увлечениях детей. Они выслушивают проблемы подростков и сочувствуют им. Но постепенно злоумышленники вносят в беседы оттенок сексуальности или демонстрируют материалы откровенно эротического содержания, пытаясь ослабить моральные запреты, сдерживающие молодых людей.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Некоторые преступники действуют быстрее других и сразу же заводят сексуальные беседы. Такой более прямолинейный подход может включать решительные действия или скрытое преследование жертвы. Преступники могут также рассматривать возможность встречи с детьми в реальной жизни.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>  Кому из молодых людей угрожает опасность?</w:t>
      </w: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Подростки являются наиболее уязвимой группой и подвергаются наибольшей опасности. Подростки стремятся исследовать свою сексуальность, уйти из-под контроля родителей и завязать новые отношения вне семьи. Несмотря на 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то</w:t>
      </w:r>
      <w:proofErr w:type="gramEnd"/>
      <w:r w:rsidRPr="00301036">
        <w:rPr>
          <w:rFonts w:eastAsia="Times New Roman" w:cs="Times New Roman"/>
          <w:szCs w:val="24"/>
          <w:lang w:eastAsia="ru-RU"/>
        </w:rPr>
        <w:t> что общение в интернете может быть полностью анонимным, они больше подвержены опасности, даже если до конца не осознают возможные последствия.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Молодые люди, наиболее уязвимые для злоумышленников, это, как правило: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9210"/>
      </w:tblGrid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новички в интернете, не знакомые с сетевым этикетом;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недружелюбные пользователи;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те, кто стремится попробовать все новое, связанное с острыми ощущениями;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активно ищущие внимания и привязанности;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бунтари;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одинокие или брошенные;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любопытные;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испытывающие проблемы с сексуальной ориентацией;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те, кого взрослые могут легко обмануть;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те, кого привлекает субкультура, выходящая за рамки понимания их родителей. </w:t>
            </w:r>
          </w:p>
        </w:tc>
      </w:tr>
    </w:tbl>
    <w:p w:rsidR="00301036" w:rsidRPr="00301036" w:rsidRDefault="00301036" w:rsidP="00301036">
      <w:pPr>
        <w:jc w:val="lef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Дети воображают, что они представляют себе всю опасность 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интернет-преступников</w:t>
      </w:r>
      <w:proofErr w:type="gramEnd"/>
      <w:r w:rsidRPr="00301036">
        <w:rPr>
          <w:rFonts w:eastAsia="Times New Roman" w:cs="Times New Roman"/>
          <w:szCs w:val="24"/>
          <w:lang w:eastAsia="ru-RU"/>
        </w:rPr>
        <w:t xml:space="preserve">, </w:t>
      </w:r>
      <w:r w:rsidRPr="00301036">
        <w:rPr>
          <w:rFonts w:eastAsia="Times New Roman" w:cs="Times New Roman"/>
          <w:szCs w:val="24"/>
          <w:lang w:eastAsia="ru-RU"/>
        </w:rPr>
        <w:lastRenderedPageBreak/>
        <w:t>однако на самом деле это далеко не так.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 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обществу. Конечно же, никто так сильно не отвечает за безопасность детей в Интернете, как сами родители. Ведь только родители могут полностью контролировать своих детей.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 xml:space="preserve">Как сделать прогулки </w:t>
      </w:r>
      <w:proofErr w:type="spellStart"/>
      <w:r w:rsidRPr="00301036">
        <w:rPr>
          <w:rFonts w:eastAsia="Times New Roman" w:cs="Times New Roman"/>
          <w:b/>
          <w:bCs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b/>
          <w:bCs/>
          <w:szCs w:val="24"/>
          <w:lang w:eastAsia="ru-RU"/>
        </w:rPr>
        <w:t xml:space="preserve"> в Интернете более безопасными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Д</w:t>
      </w:r>
      <w:proofErr w:type="gramEnd"/>
      <w:r w:rsidRPr="00301036">
        <w:rPr>
          <w:rFonts w:eastAsia="Times New Roman" w:cs="Times New Roman"/>
          <w:szCs w:val="24"/>
          <w:lang w:eastAsia="ru-RU"/>
        </w:rPr>
        <w:t xml:space="preserve">ля лучшего взаимопонимания и устранения возможных недоразумений, лучше сразу расставить все точки над «и», установить некоторые ограничения для самостоятельного выхода в Интернет. Обсудите это с детьми, чтобы они понимали необходимость подобных запретов, тогда вместе вы обязательно сможете сделать прогулки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в Сети наиболее безопасными.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>^ Советы родителям</w:t>
      </w: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Опасности. Расскажите своим детям об опасностях, существующих в Интернете, и научите правильно выходить из неприятных ситуаций.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Компьютер. Повысьте уровень общей безопасности Вашего компьютера.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Время. Следите за достижением равновесия у вашего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между временем, проводимым в Интернете и вне его.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Правила. Обсудите внутрисемейные правила пользования Интернетом.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Этикет. Научите детей уважать других в Интернете.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>Рекомендации для родителей по организации безопасной работы в Интернет </w:t>
      </w: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Правило 1. Внимательно относитесь к действиям ваших детей в «мировой паутине»: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Не отправляйте детей в «свободное плавание» по Интернету. Старайтесь активно участвовать в общении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с Интернет, особенно на этапе освоения.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Беседуйте с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ребенком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о том, что нового для себя он узнает с помощью Интернет и как вовремя предупредить угрозы. 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Правило 2. Информируйте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о возможностях и опасностях, которые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несет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в себе сеть: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Объясните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ребенку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, что в Интернете как в жизни встречаются и «хорошие», и «плохие» люди. Объясните, что если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столкнулся с негативом или насилием от другого пользователя Интернет, ему нужно сообщить об этом близким людям.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Научите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искать нужную ему информацию и проверять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ее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>, в том числе с Вашей помощью.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Научите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внимательно относиться к скачиванию платной информации и получению платных услуг из Интернета, особенно путём отправки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sms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>, – во избежание потери денег. 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szCs w:val="24"/>
          <w:lang w:eastAsia="ru-RU"/>
        </w:rPr>
        <w:lastRenderedPageBreak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Сформируйте список полезных, интересных, безопасных ресурсов, которыми может пользоваться Ваш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>, и посоветуйте их использовать.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Правило 3. Выберите удобную форму контроля пребывания вашего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в Сети: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Установите на Ваш компьютер необходимое программное обеспечение – решение родительского контроля, антивирус Касперского или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Doctor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Web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>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Если Ваш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– учащийся младших классов и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остается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часто дома один, ограничьте время пребывания Вашего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в Интернете.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Если компьютер используется всеми членами семьи, установите его в месте, доступном для всех членов семьи, а не в комнате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>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Создавайте разные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учетные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записи на Вашем компьютере для взрослых и детей. Это поможет не только обезопасить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ребенка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>, но и сохранить Ваши личные данные.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         Регулярно отслеживайте ресурсы, которые посещает Ваш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. Простые настройки компьютера позволят Вам быть в курсе того, какую информацию просматривал Ваш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>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 Правило 4.  Регулярно повышайте уровень компьютерной грамотности, чтобы знать, как обеспечить безопасность детей: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         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        Знакомьте всех членов Вашей семьи с базовыми принципами безопасной работы на компьютере и в Интернете.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>^ Как ваши дети могут снизить риск стать жертвами преследований?</w:t>
      </w: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Дети могут предпринимать следующие </w:t>
      </w:r>
      <w:r w:rsidRPr="00301036">
        <w:rPr>
          <w:rFonts w:eastAsia="Times New Roman" w:cs="Times New Roman"/>
          <w:szCs w:val="24"/>
          <w:u w:val="single"/>
          <w:lang w:eastAsia="ru-RU"/>
        </w:rPr>
        <w:t>меры предосторожности</w:t>
      </w:r>
      <w:r w:rsidRPr="00301036">
        <w:rPr>
          <w:rFonts w:eastAsia="Times New Roman" w:cs="Times New Roman"/>
          <w:szCs w:val="24"/>
          <w:lang w:eastAsia="ru-RU"/>
        </w:rPr>
        <w:t>: </w:t>
      </w:r>
    </w:p>
    <w:p w:rsidR="00301036" w:rsidRPr="00301036" w:rsidRDefault="00301036" w:rsidP="00301036">
      <w:pPr>
        <w:jc w:val="lef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01036">
        <w:rPr>
          <w:rFonts w:eastAsia="Times New Roman" w:cs="Times New Roman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9210"/>
      </w:tblGrid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Никогда не скачивать изображения из неизвестного источника — они могут иметь откровенно сексуальный характер.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Использовать </w:t>
            </w:r>
            <w:hyperlink r:id="rId7" w:tgtFrame="_blank" w:history="1">
              <w:r w:rsidRPr="00301036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фильтры электронной почты.</w:t>
              </w:r>
            </w:hyperlink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Немедленно сообщать взрослым обо всех случаях в интернете, которые вызвали смущение или испуг.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 xml:space="preserve">Использовать нейтральное в половом отношении экранное имя, не содержащее сексуальных </w:t>
            </w:r>
            <w:proofErr w:type="spellStart"/>
            <w:r w:rsidRPr="00301036">
              <w:rPr>
                <w:rFonts w:eastAsia="Times New Roman" w:cs="Times New Roman"/>
                <w:szCs w:val="24"/>
                <w:lang w:eastAsia="ru-RU"/>
              </w:rPr>
              <w:t>намеков</w:t>
            </w:r>
            <w:proofErr w:type="spellEnd"/>
            <w:r w:rsidRPr="00301036">
              <w:rPr>
                <w:rFonts w:eastAsia="Times New Roman" w:cs="Times New Roman"/>
                <w:szCs w:val="24"/>
                <w:lang w:eastAsia="ru-RU"/>
              </w:rPr>
              <w:t xml:space="preserve"> и не выдающее никаких личных сведений.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Никогда и никому в интернете не сообщать информацию о себе (включая возраст и пол) или о семье; никогда не заполнять личные профили в Сети.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 xml:space="preserve">Прекращать любые контакты по электронной почте, в системе обмена мгновенными 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сообщениями или в чатах, если кто-нибудь начинает задавать вопросы личного характера или содержащие сексуальные </w:t>
            </w:r>
            <w:proofErr w:type="spellStart"/>
            <w:r w:rsidRPr="00301036">
              <w:rPr>
                <w:rFonts w:eastAsia="Times New Roman" w:cs="Times New Roman"/>
                <w:szCs w:val="24"/>
                <w:lang w:eastAsia="ru-RU"/>
              </w:rPr>
              <w:t>намеки</w:t>
            </w:r>
            <w:proofErr w:type="spellEnd"/>
            <w:r w:rsidRPr="00301036">
              <w:rPr>
                <w:rFonts w:eastAsia="Times New Roman" w:cs="Times New Roman"/>
                <w:szCs w:val="24"/>
                <w:lang w:eastAsia="ru-RU"/>
              </w:rPr>
              <w:t>.  </w:t>
            </w:r>
          </w:p>
        </w:tc>
      </w:tr>
      <w:tr w:rsidR="00301036" w:rsidRPr="00301036" w:rsidTr="00301036"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• </w:t>
            </w: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036" w:rsidRPr="00301036" w:rsidRDefault="00301036" w:rsidP="00301036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01036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301036">
              <w:rPr>
                <w:rFonts w:eastAsia="Times New Roman" w:cs="Times New Roman"/>
                <w:szCs w:val="24"/>
                <w:lang w:eastAsia="ru-RU"/>
              </w:rPr>
              <w:br/>
              <w:t>Следует повесить рядом с компьютером семейное соглашение, напоминающее детям о необходимости сохранять свою конфиденциальность в интернете. </w:t>
            </w:r>
          </w:p>
        </w:tc>
      </w:tr>
    </w:tbl>
    <w:p w:rsidR="00301036" w:rsidRPr="00301036" w:rsidRDefault="00301036" w:rsidP="00301036">
      <w:pPr>
        <w:jc w:val="lef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</w:r>
      <w:r w:rsidRPr="00301036">
        <w:rPr>
          <w:rFonts w:eastAsia="Times New Roman" w:cs="Times New Roman"/>
          <w:b/>
          <w:bCs/>
          <w:szCs w:val="24"/>
          <w:lang w:eastAsia="ru-RU"/>
        </w:rPr>
        <w:t>^ Внутрисемейные правила пользования Интернетом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П</w:t>
      </w:r>
      <w:proofErr w:type="gramEnd"/>
      <w:r w:rsidRPr="00301036">
        <w:rPr>
          <w:rFonts w:eastAsia="Times New Roman" w:cs="Times New Roman"/>
          <w:szCs w:val="24"/>
          <w:lang w:eastAsia="ru-RU"/>
        </w:rPr>
        <w:t xml:space="preserve">еред тем как дети начнут осваивать Интернет необходимо обсудить и договориться о правилах поведения в сети. Соглашение о семейных правилах пользования сетью можно оформить с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ребенком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письменно, распечатать, подписать и прикрепить около компьютера. Ниже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приведен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образец такого соглашения, разработанный специалистами корпорации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Microsoft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>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^ </w:t>
      </w:r>
      <w:r w:rsidRPr="00301036">
        <w:rPr>
          <w:rFonts w:eastAsia="Times New Roman" w:cs="Times New Roman"/>
          <w:b/>
          <w:bCs/>
          <w:szCs w:val="24"/>
          <w:lang w:eastAsia="ru-RU"/>
        </w:rPr>
        <w:t>Соглашение о кодексе поведения в Интернете</w:t>
      </w:r>
      <w:r w:rsidRPr="00301036">
        <w:rPr>
          <w:rFonts w:eastAsia="Times New Roman" w:cs="Times New Roman"/>
          <w:szCs w:val="24"/>
          <w:lang w:eastAsia="ru-RU"/>
        </w:rPr>
        <w:t>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Я обязуюсь: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1. Обращаться к моим родителям, чтобы узнать правила пользования Интернетом: куда мне можно заходить, что можно делать и как долго позволяется находиться в Интернете (минут или    часов).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2. Никогда не выдавать без разрешения родителей личную информацию: домашний адрес, номер телефона, рабочий адрес или номер телефона родителей, номера кредитных карточек или название и расположение моей школы.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3. Всегда немедленно сообщать родителям, если я увижу или получу в Интернете что-либо тревожащее меня или угрожающее мне; сюда входят сообщения электронной почты, сайты или даже содержимое обычной почты от друзей в Интернете.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4. Никогда не соглашаться 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лично</w:t>
      </w:r>
      <w:proofErr w:type="gramEnd"/>
      <w:r w:rsidRPr="00301036">
        <w:rPr>
          <w:rFonts w:eastAsia="Times New Roman" w:cs="Times New Roman"/>
          <w:szCs w:val="24"/>
          <w:lang w:eastAsia="ru-RU"/>
        </w:rPr>
        <w:t xml:space="preserve"> встретиться с человеком, с которым я познакомился в Интернете, без разрешения родителей.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5. Никогда не отправлять без разрешения родителей свои фотографии или фотографии членов семьи другим людям через Интернет или обычной почтой.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6. Никогда никому, кроме своих родителей, не выдавать пароли Интернета (даже лучшим друзьям).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7. Вести себя в Интернете правильно и не делать ничего, что может обидеть или разозлить других людей или противоречить закону.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8. Никогда не загружать, не устанавливать и не копировать ничего с дисков или из Интернета без должного разрешения.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9. Никогда не делать без разрешения родителей в Интернете ничего, требующего оплаты.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10. Сообщить моим родителям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мое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регистрационное имя в Интернете и имена в чате. </w:t>
      </w:r>
      <w:r w:rsidRPr="00301036">
        <w:rPr>
          <w:rFonts w:eastAsia="Times New Roman" w:cs="Times New Roman"/>
          <w:szCs w:val="24"/>
          <w:lang w:eastAsia="ru-RU"/>
        </w:rPr>
        <w:br/>
        <w:t>Помните, что безопасность ваших детей в Интернете, на 90% зависит от вас.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Поощряйте детей делиться с вами их опытом в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Интернете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.П</w:t>
      </w:r>
      <w:proofErr w:type="gramEnd"/>
      <w:r w:rsidRPr="00301036">
        <w:rPr>
          <w:rFonts w:eastAsia="Times New Roman" w:cs="Times New Roman"/>
          <w:szCs w:val="24"/>
          <w:lang w:eastAsia="ru-RU"/>
        </w:rPr>
        <w:t>осещайте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Сеть вместе с </w:t>
      </w:r>
      <w:r w:rsidRPr="00301036">
        <w:rPr>
          <w:rFonts w:eastAsia="Times New Roman" w:cs="Times New Roman"/>
          <w:szCs w:val="24"/>
          <w:lang w:eastAsia="ru-RU"/>
        </w:rPr>
        <w:lastRenderedPageBreak/>
        <w:t>детьми.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Научите детей доверять интуиции. Если их в Интернете что-либо беспокоит, им следует сообщить об этом вам.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ребенку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его выбрать и убедитесь, что оно не содержит никакой личной информации.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Настаивайте на том, чтобы дети никогда не выдавали своего адреса, номера телефона или другой личной информации; например, места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учебы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или любимого места для прогулки.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Объясните детям, что разница 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между</w:t>
      </w:r>
      <w:proofErr w:type="gramEnd"/>
      <w:r w:rsidRPr="00301036">
        <w:rPr>
          <w:rFonts w:eastAsia="Times New Roman" w:cs="Times New Roman"/>
          <w:szCs w:val="24"/>
          <w:lang w:eastAsia="ru-RU"/>
        </w:rPr>
        <w:t xml:space="preserve"> правильным и неправильным одинакова: как в и Интернете, так и в реальной жизни.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Научите детей уважать других в Интернете. Убедитесь, что они знают о том, что правила хорошего поведения, действуют везде — даже в виртуальном мире.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Настаивайте, чтобы дети уважали собственность других в Интернете. Объясните, что незаконное копирование чужой работы — музыки, компьютерных игр и других программ — является кражей.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Скажите детям, что им никогда не следует встречаться с друзьями из Интернета. Объясните, что эти люди могут оказаться совсем не теми, за кого себя выдают.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>Скажите детям, что не все, что они читают или видят в Интернете, — правда.  </w:t>
      </w:r>
      <w:r w:rsidRPr="00301036">
        <w:rPr>
          <w:rFonts w:eastAsia="Times New Roman" w:cs="Times New Roman"/>
          <w:szCs w:val="24"/>
          <w:lang w:eastAsia="ru-RU"/>
        </w:rPr>
        <w:br/>
        <w:t> </w:t>
      </w:r>
      <w:r w:rsidRPr="00301036">
        <w:rPr>
          <w:rFonts w:eastAsia="Times New Roman" w:cs="Times New Roman"/>
          <w:szCs w:val="24"/>
          <w:lang w:eastAsia="ru-RU"/>
        </w:rPr>
        <w:br/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ребенок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и что он делает на них. В России около 8 миллионов пользователей глобальной сети — дети. Они могут играть, знакомиться, познавать мир... Но в отличие от взрослых, в виртуальном мире они не чувствуют опасности. Наша обязанность — защитить их, сделать Интернет максимально безопасным. Эта цель осуществима, если родители осознают </w:t>
      </w:r>
      <w:proofErr w:type="spellStart"/>
      <w:r w:rsidRPr="00301036">
        <w:rPr>
          <w:rFonts w:eastAsia="Times New Roman" w:cs="Times New Roman"/>
          <w:szCs w:val="24"/>
          <w:lang w:eastAsia="ru-RU"/>
        </w:rPr>
        <w:t>свое</w:t>
      </w:r>
      <w:proofErr w:type="spellEnd"/>
      <w:r w:rsidRPr="00301036">
        <w:rPr>
          <w:rFonts w:eastAsia="Times New Roman" w:cs="Times New Roman"/>
          <w:szCs w:val="24"/>
          <w:lang w:eastAsia="ru-RU"/>
        </w:rPr>
        <w:t xml:space="preserve"> главенство в обеспечении безопасности детей.  </w:t>
      </w:r>
      <w:r w:rsidRPr="00301036">
        <w:rPr>
          <w:rFonts w:eastAsia="Times New Roman" w:cs="Times New Roman"/>
          <w:szCs w:val="24"/>
          <w:lang w:eastAsia="ru-RU"/>
        </w:rPr>
        <w:br/>
        <w:t>  </w:t>
      </w:r>
      <w:r w:rsidRPr="00301036">
        <w:rPr>
          <w:rFonts w:eastAsia="Times New Roman" w:cs="Times New Roman"/>
          <w:szCs w:val="24"/>
          <w:lang w:eastAsia="ru-RU"/>
        </w:rPr>
        <w:br/>
        <w:t>Внимательно относитесь к вашим детям</w:t>
      </w:r>
      <w:proofErr w:type="gramStart"/>
      <w:r w:rsidRPr="00301036">
        <w:rPr>
          <w:rFonts w:eastAsia="Times New Roman" w:cs="Times New Roman"/>
          <w:szCs w:val="24"/>
          <w:lang w:eastAsia="ru-RU"/>
        </w:rPr>
        <w:t>!.  </w:t>
      </w:r>
      <w:proofErr w:type="gramEnd"/>
    </w:p>
    <w:p w:rsidR="003A5E81" w:rsidRDefault="003A5E81">
      <w:bookmarkStart w:id="0" w:name="_GoBack"/>
      <w:bookmarkEnd w:id="0"/>
    </w:p>
    <w:sectPr w:rsidR="003A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36"/>
    <w:rsid w:val="00301036"/>
    <w:rsid w:val="003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1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27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athome/security/email/fightspam.m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crosoft.com/rus/athome/security/online/imsafety.mspx" TargetMode="External"/><Relationship Id="rId5" Type="http://schemas.openxmlformats.org/officeDocument/2006/relationships/hyperlink" Target="http://www.microsoft.com/rus/athome/security/online/imsafety.m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2555</Words>
  <Characters>14569</Characters>
  <Application>Microsoft Office Word</Application>
  <DocSecurity>0</DocSecurity>
  <Lines>121</Lines>
  <Paragraphs>34</Paragraphs>
  <ScaleCrop>false</ScaleCrop>
  <Company/>
  <LinksUpToDate>false</LinksUpToDate>
  <CharactersWithSpaces>17090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2020-04-01T05:51:00Z</dcterms:created>
  <dcterms:modified xsi:type="dcterms:W3CDTF">2020-04-01T05:51:00Z</dcterms:modified>
</cp:coreProperties>
</file>